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035D348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7E4DA26D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29B4B526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62A2E32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4963CB0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F170B7" w14:textId="77777777"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14:paraId="527DE7A2" w14:textId="77777777"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14:paraId="432C12C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DA6AB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323BB376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3760815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4DFD4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6F997F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0484B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79EDA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09DBD88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E7D0345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3CF32C7B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57FE5049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14:paraId="525AE60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43838EC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7BEC720C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38E03F08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0DDED560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8AC7195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4A8E3353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C53DAF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803C0BF" w14:textId="77777777" w:rsidR="008C6B1F" w:rsidRPr="000C6216" w:rsidRDefault="008C6B1F" w:rsidP="00C60DB3">
      <w:pPr>
        <w:jc w:val="center"/>
        <w:rPr>
          <w:color w:val="000000"/>
        </w:rPr>
      </w:pPr>
    </w:p>
    <w:p w14:paraId="53062DC3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2F166B8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0A280425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3C33BAB6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278EA598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26738B04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39A8E747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1FBD6BEE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40E25AD5" w14:textId="77777777"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14:paraId="46C38142" w14:textId="77777777"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83D551E" w14:textId="77777777" w:rsidR="002738EE" w:rsidRDefault="002738EE" w:rsidP="004A0F15">
      <w:pPr>
        <w:rPr>
          <w:b/>
          <w:color w:val="000000"/>
        </w:rPr>
      </w:pPr>
    </w:p>
    <w:p w14:paraId="7E29DC6F" w14:textId="77777777" w:rsidR="002738EE" w:rsidRDefault="002738EE" w:rsidP="004A0F15">
      <w:pPr>
        <w:rPr>
          <w:b/>
          <w:color w:val="000000"/>
        </w:rPr>
      </w:pPr>
    </w:p>
    <w:p w14:paraId="72BC7F7F" w14:textId="77777777" w:rsidR="002738EE" w:rsidRDefault="002738EE" w:rsidP="004A0F15">
      <w:pPr>
        <w:rPr>
          <w:b/>
          <w:color w:val="000000"/>
        </w:rPr>
      </w:pPr>
    </w:p>
    <w:p w14:paraId="37C9591D" w14:textId="77777777" w:rsidR="002738EE" w:rsidRDefault="002738EE" w:rsidP="004A0F15">
      <w:pPr>
        <w:rPr>
          <w:b/>
          <w:color w:val="000000"/>
        </w:rPr>
      </w:pPr>
    </w:p>
    <w:p w14:paraId="58B1DE20" w14:textId="77777777" w:rsidR="002738EE" w:rsidRDefault="002738EE" w:rsidP="004A0F15">
      <w:pPr>
        <w:rPr>
          <w:b/>
          <w:color w:val="000000"/>
        </w:rPr>
      </w:pPr>
    </w:p>
    <w:p w14:paraId="247652B5" w14:textId="77777777" w:rsidR="002738EE" w:rsidRDefault="002738EE" w:rsidP="004A0F15">
      <w:pPr>
        <w:rPr>
          <w:b/>
          <w:color w:val="000000"/>
        </w:rPr>
      </w:pPr>
    </w:p>
    <w:p w14:paraId="0EE4A8DB" w14:textId="77777777" w:rsidR="002738EE" w:rsidRDefault="002738EE" w:rsidP="004A0F15">
      <w:pPr>
        <w:rPr>
          <w:b/>
          <w:color w:val="000000"/>
        </w:rPr>
      </w:pPr>
    </w:p>
    <w:p w14:paraId="144A5670" w14:textId="77777777" w:rsidR="002738EE" w:rsidRDefault="002738EE" w:rsidP="004A0F15">
      <w:pPr>
        <w:rPr>
          <w:b/>
          <w:color w:val="000000"/>
        </w:rPr>
      </w:pPr>
    </w:p>
    <w:p w14:paraId="511217A6" w14:textId="77777777" w:rsidR="002738EE" w:rsidRDefault="002738EE" w:rsidP="004A0F15">
      <w:pPr>
        <w:rPr>
          <w:b/>
          <w:color w:val="000000"/>
        </w:rPr>
      </w:pPr>
    </w:p>
    <w:p w14:paraId="405229EC" w14:textId="77777777" w:rsidR="002738EE" w:rsidRDefault="002738EE" w:rsidP="004A0F15">
      <w:pPr>
        <w:rPr>
          <w:b/>
          <w:color w:val="000000"/>
        </w:rPr>
      </w:pPr>
    </w:p>
    <w:p w14:paraId="62DD2D7B" w14:textId="77777777" w:rsidR="002738EE" w:rsidRDefault="002738EE" w:rsidP="004A0F15">
      <w:pPr>
        <w:rPr>
          <w:b/>
          <w:color w:val="000000"/>
        </w:rPr>
      </w:pPr>
    </w:p>
    <w:p w14:paraId="55429FAF" w14:textId="4E4318B9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77F4ED30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A3C4ADE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610E703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117B390E" w14:textId="0C7E7303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F489531" w14:textId="6AC7430F" w:rsidR="00FB410F" w:rsidRDefault="006243B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E906119" w14:textId="220E60C3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E9F64A" w14:textId="30EBDE67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19A588A" w14:textId="549850AA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436FF0" w14:textId="3AC30B51" w:rsidR="00FB410F" w:rsidRDefault="006243B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2A20CD" w14:textId="01DE78A7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3957C7" w14:textId="5E2EBF4C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D11971">
              <w:rPr>
                <w:rStyle w:val="Hipercze"/>
                <w:noProof/>
              </w:rPr>
              <w:t>Przewidywana data dokonania płatności ostatecznej</w:t>
            </w:r>
            <w:r w:rsidR="002738EE">
              <w:rPr>
                <w:rStyle w:val="Hipercze"/>
                <w:noProof/>
              </w:rPr>
              <w:t>…</w:t>
            </w:r>
            <w:r w:rsidR="00FB410F">
              <w:rPr>
                <w:noProof/>
                <w:webHidden/>
              </w:rPr>
              <w:tab/>
            </w:r>
            <w:r w:rsidR="002738EE">
              <w:rPr>
                <w:noProof/>
                <w:webHidden/>
              </w:rPr>
              <w:fldChar w:fldCharType="begin"/>
            </w:r>
            <w:r w:rsidR="002738EE">
              <w:rPr>
                <w:noProof/>
                <w:webHidden/>
              </w:rPr>
              <w:instrText xml:space="preserve"> SUBJECT   \* MERGEFORMAT </w:instrText>
            </w:r>
            <w:r w:rsidR="002738EE">
              <w:rPr>
                <w:noProof/>
                <w:webHidden/>
              </w:rPr>
              <w:fldChar w:fldCharType="end"/>
            </w:r>
          </w:hyperlink>
          <w:r w:rsidR="00214C0E">
            <w:rPr>
              <w:noProof/>
            </w:rPr>
            <w:t>6</w:t>
          </w:r>
        </w:p>
        <w:p w14:paraId="14E93826" w14:textId="4F50EAFF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21BCEE3" w14:textId="293ED08A" w:rsidR="00FB410F" w:rsidRDefault="006243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FDCC671" w14:textId="5EE7642F" w:rsidR="00FB410F" w:rsidRDefault="006243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3B586B7" w14:textId="5C3B9E3A" w:rsidR="00FB410F" w:rsidRDefault="006243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FDCDA9" w14:textId="7704D484" w:rsidR="00FB410F" w:rsidRDefault="006243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4C78231" w14:textId="04475D48" w:rsidR="00FB410F" w:rsidRDefault="006243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4DA7BAD" w14:textId="5C4039CB" w:rsidR="00FB410F" w:rsidRDefault="006243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CC768A6" w14:textId="45927E8D" w:rsidR="00FB410F" w:rsidRDefault="006243B6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06891D" w14:textId="4C7D5FEC" w:rsidR="00FB410F" w:rsidRDefault="006243B6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C6EB16" w14:textId="21DC5128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C3584C2" w14:textId="64430A71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C32D12E" w14:textId="0F99D8AD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48FAF3A" w14:textId="2EF90747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741EB8F" w14:textId="5F18F822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6F69C39" w14:textId="3D403F93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D4174A" w14:textId="2BB78937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8E50E4" w14:textId="18D36BC3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AC220F4" w14:textId="1F3C475A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4772095" w14:textId="5B2CF957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29DC34" w14:textId="6002150E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5F19C31" w14:textId="3E1DD7BA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101F3D3" w14:textId="395E7F23" w:rsidR="00FB410F" w:rsidRDefault="006243B6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2F387F8" w14:textId="32F24442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0"/>
    <w:p w14:paraId="13B41648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EC77748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14:paraId="45380F06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10E7223C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2A53B6A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A00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BDA08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DC5396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238321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EA9EC2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E1904E8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91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7D482BC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EA82A7C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14:paraId="347295C3" w14:textId="77777777" w:rsidR="00216D3E" w:rsidRPr="000C6216" w:rsidRDefault="00216D3E" w:rsidP="0018479B">
      <w:pPr>
        <w:rPr>
          <w:sz w:val="20"/>
          <w:szCs w:val="20"/>
        </w:rPr>
      </w:pPr>
    </w:p>
    <w:p w14:paraId="2AE834F4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14:paraId="294449B0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37F9985F" w14:textId="77777777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BCB9EA2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1817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1FCF0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56068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44436D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B878635" w14:textId="77777777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D57576A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174B9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A7906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95ADBC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ADB1B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80CC180" w14:textId="77777777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347917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165F63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5658DF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9C18E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7386F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0CBA8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E5C5A9B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C68397F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6572897D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6115DC5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34734D9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2DC31A10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14:paraId="30CB9841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4F461B0F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CB12F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56C760F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8F72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D56F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677D775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79D31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364C2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1518FD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06B706F0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041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69DD3F68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D6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A668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A8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2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3E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74C08B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772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305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A95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F3A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479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E65A7FF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952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6205BAFC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CF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63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165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B6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B7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B6242B1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81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BA2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D3E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D82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A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E6DD020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7B0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2EA14685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3CE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B4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153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6C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BF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A8D245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2FD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91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DB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F91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62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7D028DA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53C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5811D722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FD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F7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533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C99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08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EC794FF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71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75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338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B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0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07618D2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77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3D0D4657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E4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23A1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B830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B635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EE5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15BFCFE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3D1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3774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3271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BA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66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05725E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39014EAD" w14:textId="77777777"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14:paraId="0234041D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8E880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14:paraId="170556EE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14:paraId="42E49F89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2DD11DB4" w14:textId="77777777" w:rsidTr="009E1A12">
        <w:tc>
          <w:tcPr>
            <w:tcW w:w="9781" w:type="dxa"/>
            <w:shd w:val="clear" w:color="auto" w:fill="E6E6E6"/>
          </w:tcPr>
          <w:p w14:paraId="57C911A7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57B70710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396D106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6BDD8F58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4FF94ABB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4A6D4A3F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DC63424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17CB40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73F01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CE6F4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90F22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A6B4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733F9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5B6E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18AC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54F1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C05CE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B857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042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43B0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EE1130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A342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4529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9CE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65A14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E959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12672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0D5C0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9140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6FEF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54DC5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AE4CB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C1F7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2D91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3DF31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A32F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58236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41ED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30A6F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82A27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A024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A3FC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E2D57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78BD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0A47B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6D1EA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3CCB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51EC6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E6E17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6384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DAFF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B424F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FB05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035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3361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3E18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41AF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9B4C7D8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17637B98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E892CB1" w14:textId="77777777" w:rsidR="00561C72" w:rsidRPr="00561C72" w:rsidRDefault="00561C72" w:rsidP="00561C72">
      <w:pPr>
        <w:rPr>
          <w:sz w:val="20"/>
          <w:szCs w:val="20"/>
        </w:rPr>
      </w:pPr>
    </w:p>
    <w:p w14:paraId="4F845E2A" w14:textId="77777777"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0"/>
      <w:bookmarkEnd w:id="13"/>
    </w:p>
    <w:p w14:paraId="241D3F43" w14:textId="77777777" w:rsidR="006B06C8" w:rsidRPr="006B06C8" w:rsidRDefault="006B06C8" w:rsidP="006B06C8"/>
    <w:p w14:paraId="1110A431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14:paraId="46779DC7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029DBD80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75ECBB0C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5D0C0CF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04818C03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8E4F526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B11B47D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787B935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7D15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5C3A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E10B15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0FA7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44FA8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F4AC97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3204A6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8D224C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0D9F9A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54C46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A412D99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F2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62DF3D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BF084A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51CE23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01E332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9CAE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2E0C26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8E63A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891B1A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859C93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788D92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7FFCABE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145F49B" w14:textId="77777777" w:rsidR="006B06C8" w:rsidRDefault="006B06C8" w:rsidP="006B06C8">
      <w:pPr>
        <w:rPr>
          <w:b/>
          <w:color w:val="000000"/>
          <w:sz w:val="20"/>
          <w:szCs w:val="20"/>
        </w:rPr>
      </w:pPr>
    </w:p>
    <w:p w14:paraId="63C5A5F0" w14:textId="77777777" w:rsidR="00E47B63" w:rsidRPr="006B06C8" w:rsidRDefault="006B06C8" w:rsidP="006B06C8">
      <w:pPr>
        <w:pStyle w:val="Akapitzlist"/>
        <w:numPr>
          <w:ilvl w:val="1"/>
          <w:numId w:val="6"/>
        </w:numPr>
        <w:ind w:left="426"/>
        <w:rPr>
          <w:sz w:val="20"/>
          <w:szCs w:val="20"/>
        </w:rPr>
      </w:pPr>
      <w:r w:rsidRPr="006B06C8">
        <w:rPr>
          <w:b/>
          <w:color w:val="000000"/>
          <w:sz w:val="20"/>
          <w:szCs w:val="20"/>
        </w:rPr>
        <w:t>Przewidywana data dokonania płatności ostatecznej</w:t>
      </w:r>
    </w:p>
    <w:p w14:paraId="307BDAE7" w14:textId="77777777" w:rsidR="00B85167" w:rsidRDefault="00B85167" w:rsidP="00C60DB3">
      <w:pPr>
        <w:rPr>
          <w:sz w:val="20"/>
          <w:szCs w:val="20"/>
        </w:rPr>
      </w:pPr>
    </w:p>
    <w:p w14:paraId="1A89AD48" w14:textId="77777777"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47FE1F3F" w14:textId="77777777" w:rsidTr="00DB0539">
        <w:tc>
          <w:tcPr>
            <w:tcW w:w="421" w:type="dxa"/>
          </w:tcPr>
          <w:p w14:paraId="2EC96312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EEA810D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565D5EC" w14:textId="77777777"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ECC7E80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1DBE14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E11ED57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CB07FC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5A817255" w14:textId="77777777" w:rsidTr="009E1A12">
        <w:tc>
          <w:tcPr>
            <w:tcW w:w="421" w:type="dxa"/>
            <w:shd w:val="clear" w:color="auto" w:fill="E6E6E6"/>
          </w:tcPr>
          <w:p w14:paraId="7B017F69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381E2F3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28EC24DF" w14:textId="77777777"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064F5961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D2493F7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6F4D2745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DE87946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30C031E" w14:textId="77777777" w:rsidR="00AA7FCF" w:rsidRDefault="00AA7FCF" w:rsidP="00C60DB3">
      <w:pPr>
        <w:rPr>
          <w:sz w:val="20"/>
          <w:szCs w:val="20"/>
        </w:rPr>
      </w:pPr>
    </w:p>
    <w:p w14:paraId="6EE06060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0DE31D8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72B05C2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888B89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5" w:name="_Toc453523790"/>
      <w:bookmarkStart w:id="16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5"/>
      <w:bookmarkEnd w:id="16"/>
    </w:p>
    <w:p w14:paraId="201E863F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E10EF5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7" w:name="_Toc453523791"/>
      <w:bookmarkStart w:id="18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7"/>
      <w:bookmarkEnd w:id="18"/>
    </w:p>
    <w:p w14:paraId="7ABB7968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3BDE3DE3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052D7495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083825E6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57F90B6C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6C58B131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29F1A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6E8B46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E1ECBF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3444005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5BA902D9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2998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01933E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868D2C" wp14:editId="03E2B3AB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31E8E68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136311" wp14:editId="21CC42A4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EE1B3E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3C0328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5E93E5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5C9CE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2561A6" wp14:editId="191FEF8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DFBDBD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933E54D" wp14:editId="56F0B91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22D174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16E3C32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F902B7" wp14:editId="4AEA072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AC2BB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0EB34E29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DF19B7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2EA8E5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3B2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ABF79E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8316F78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A2E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A7303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5693D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59713CA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32DB2BEB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8E3864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A1640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359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258678F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B7E0BFC" w14:textId="77777777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D3092D7" w14:textId="77777777"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1772FC03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9EA021" w14:textId="77777777"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14:paraId="29720D3F" w14:textId="77777777"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0B8EE2BC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AB59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54312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CEF595A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43888B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DA14D7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5E358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374E96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CE973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8C518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2090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254138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7F0A0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AF6C8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E4532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5721F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BFB5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A04AF3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2E2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1BEB0BD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39CEFE3" w14:textId="77777777" w:rsidR="00B07A33" w:rsidRDefault="00B07A33"/>
    <w:p w14:paraId="36AB9AAB" w14:textId="77777777" w:rsidR="00457FEB" w:rsidRDefault="00457FEB"/>
    <w:p w14:paraId="70595A14" w14:textId="77777777" w:rsidR="00B07A33" w:rsidRDefault="00B07A33">
      <w:r>
        <w:br w:type="page"/>
      </w:r>
    </w:p>
    <w:p w14:paraId="2EE1A0E9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34980A4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0E6D700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52D2D1FF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CCF09E9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F20AFD8" wp14:editId="7406BB0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142A36F" wp14:editId="3484BEB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DBC2D87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72B4D84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692B1CC4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5D8FC8D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05D996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1D382CD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A4DBFA6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43BE209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6FF5202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29DFC6E6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8DE1EBB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C4D8FC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6908BD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251C82C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678E647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726DE4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6591E4B5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B8184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0CA47787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1C8A2FF7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394D003" wp14:editId="5EFCEE03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43CAA6" wp14:editId="4BC208D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C5ED9DD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5DD8E9E5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2B9D5A5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8FFF0E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DC8F4F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6B03B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17A8F1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CF8E9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69E03A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6FF24E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537F986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F6C85B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1517C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E0F7F7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398F1B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D7E9169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97E2FD9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EA066F2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7A9A1E7D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059093AE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D8EA7A" wp14:editId="35A83F22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28ADC16" wp14:editId="7429FE9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67E2DD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01B14A5B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7F717922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8FE407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CFB311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B98230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68519F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B42D33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AD58F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E3BDFB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A02485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49E422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5C47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36A79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4C738E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9DF8802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410756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3CC33CFE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2907B271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9" w:name="_Toc453523792"/>
      <w:bookmarkStart w:id="20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19"/>
      <w:bookmarkEnd w:id="20"/>
    </w:p>
    <w:p w14:paraId="27556E8C" w14:textId="77777777" w:rsidR="00004FA4" w:rsidRPr="000C6216" w:rsidRDefault="00004FA4" w:rsidP="00C60DB3">
      <w:pPr>
        <w:rPr>
          <w:sz w:val="20"/>
          <w:szCs w:val="20"/>
        </w:rPr>
      </w:pPr>
    </w:p>
    <w:p w14:paraId="137EAE01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1" w:name="_Toc120325709"/>
      <w:bookmarkStart w:id="22" w:name="_Toc453523793"/>
      <w:bookmarkStart w:id="23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2"/>
      <w:bookmarkEnd w:id="23"/>
    </w:p>
    <w:p w14:paraId="7DE6183A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2B0B6F37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F3C6E4A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4C600B96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A9595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D4AB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BB8D2D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C7E54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7BD79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81FE26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0B6480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BF707F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F988A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FBC35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6827AD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B02D0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BD31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2496A9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A3E1F8E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2C4D47A7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BC2ACE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71097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9840BD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818F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C739DD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7B2BBA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F87D77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58C0665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67DDFFD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ABFEC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5A93F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EBBCA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2B2376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A043C3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37EB23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9629C64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7169B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4C921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8DA71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51023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FBDE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B5BF7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B25A55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88939E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1893FC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057F2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034C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98A2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9874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3C72D6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E446A59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4" w:name="_Toc120325710"/>
      <w:r w:rsidRPr="000C6216">
        <w:rPr>
          <w:sz w:val="20"/>
          <w:szCs w:val="20"/>
          <w:lang w:eastAsia="en-US"/>
        </w:rPr>
        <w:br w:type="page"/>
      </w:r>
    </w:p>
    <w:p w14:paraId="71B0A235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4BCF34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1758D2CA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5" w:name="_Toc453523794"/>
      <w:bookmarkStart w:id="26" w:name="_Toc454435583"/>
      <w:bookmarkEnd w:id="2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5"/>
      <w:bookmarkEnd w:id="26"/>
    </w:p>
    <w:p w14:paraId="459B3B24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A210A1F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6F38B0E9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CE7DCDE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1611252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2ACB811E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5C2532F7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16E43407" w14:textId="77777777" w:rsidTr="00D24237">
        <w:trPr>
          <w:cantSplit/>
        </w:trPr>
        <w:tc>
          <w:tcPr>
            <w:tcW w:w="2777" w:type="dxa"/>
          </w:tcPr>
          <w:p w14:paraId="008DF9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A258C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5185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3E0E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607DE3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0E6DD5B6" w14:textId="77777777" w:rsidTr="00D24237">
        <w:trPr>
          <w:cantSplit/>
        </w:trPr>
        <w:tc>
          <w:tcPr>
            <w:tcW w:w="2777" w:type="dxa"/>
          </w:tcPr>
          <w:p w14:paraId="4BACC0C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6CF3D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D2DBD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47A59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AA747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B2E90E7" w14:textId="77777777" w:rsidTr="00D24237">
        <w:trPr>
          <w:cantSplit/>
        </w:trPr>
        <w:tc>
          <w:tcPr>
            <w:tcW w:w="2777" w:type="dxa"/>
          </w:tcPr>
          <w:p w14:paraId="26AC58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A8F4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17D5E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7719A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0D2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53B66688" w14:textId="77777777" w:rsidTr="00D24237">
        <w:trPr>
          <w:cantSplit/>
        </w:trPr>
        <w:tc>
          <w:tcPr>
            <w:tcW w:w="2777" w:type="dxa"/>
          </w:tcPr>
          <w:p w14:paraId="5479DB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F38C7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6178E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7A8B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0C0E8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44196C" w14:textId="77777777" w:rsidTr="00D24237">
        <w:trPr>
          <w:cantSplit/>
        </w:trPr>
        <w:tc>
          <w:tcPr>
            <w:tcW w:w="2777" w:type="dxa"/>
          </w:tcPr>
          <w:p w14:paraId="1788539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FB75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DFA7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01D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E248D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6477C3E" w14:textId="77777777" w:rsidTr="00D24237">
        <w:trPr>
          <w:cantSplit/>
        </w:trPr>
        <w:tc>
          <w:tcPr>
            <w:tcW w:w="2777" w:type="dxa"/>
          </w:tcPr>
          <w:p w14:paraId="4E8FF4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ABD7F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88DD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8BA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61D8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66477DB" w14:textId="77777777" w:rsidTr="00D24237">
        <w:trPr>
          <w:cantSplit/>
        </w:trPr>
        <w:tc>
          <w:tcPr>
            <w:tcW w:w="2777" w:type="dxa"/>
          </w:tcPr>
          <w:p w14:paraId="4F7612D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DA46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5935F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8659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BDE9E1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14B5DA3E" w14:textId="77777777" w:rsidTr="00D24237">
        <w:trPr>
          <w:cantSplit/>
        </w:trPr>
        <w:tc>
          <w:tcPr>
            <w:tcW w:w="2777" w:type="dxa"/>
          </w:tcPr>
          <w:p w14:paraId="4756E4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8F8BB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EF3D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16371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C4BD84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823A6B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207CFB2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0B7BBAD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03A7B7CA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7" w:name="_Toc453523795"/>
      <w:bookmarkStart w:id="28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7"/>
      <w:bookmarkEnd w:id="28"/>
    </w:p>
    <w:p w14:paraId="54426EFD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029C174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13A8B90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4ACE0DB7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F101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DBBA5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87CAC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57A4EB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7443C8A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CEF613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67198A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F938E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0986C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A857B3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D4691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D039C0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47DE27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7FD3400A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664CAB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5D497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D811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32543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A8096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7B8136D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C663A5C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28D9C5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8120D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D5AB4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188E1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101D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4CE34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42ACAC40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BCE275E" w14:textId="77777777"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14:paraId="5EC93B34" w14:textId="77777777"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14:paraId="68F136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B3436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02C8B9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7F5331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B6F65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164046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558DF99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6D86F44E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D573AC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4676305E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9" w:name="_Toc221687179"/>
      <w:bookmarkStart w:id="30" w:name="_Toc453523796"/>
      <w:bookmarkStart w:id="31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29"/>
      <w:bookmarkEnd w:id="30"/>
      <w:bookmarkEnd w:id="31"/>
    </w:p>
    <w:p w14:paraId="3F2A64C9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05295DCE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869364E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85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99D084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CE14EDE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9B585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97E1B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BAC521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D1A2D48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F00610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C9653E7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E60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1D53A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1EDAE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0C184D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124F0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6D887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4EC6E29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047DF06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80A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5DFFD4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2C137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DF3F0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55E68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78AF5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4AD988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B8830EA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2C95A3F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198098A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30B2C747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593C7F5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216AE1B1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2" w:name="_Toc221687180"/>
      <w:bookmarkStart w:id="33" w:name="_Toc453523797"/>
      <w:bookmarkStart w:id="34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3"/>
      <w:bookmarkEnd w:id="34"/>
    </w:p>
    <w:p w14:paraId="1C60F50E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D4CB6A2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A5E4F0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3A78D235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750D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47EAE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96C8C64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528E2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234B8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143A4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0D7CC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4F6DA37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150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A42B8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66AD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D14D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57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7D95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D76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3AF299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62C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EF4C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1CA9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4E6B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372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C47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11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184601F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F7F3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3FA8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F9B7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BC62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E6AB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FC09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8AA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483E494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6B8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264B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EF41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6B28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BCA4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BA21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25D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65EBC00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E4C71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FE6B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9EE1289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49C61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240722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D677B2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2BBCD1B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33F131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8B44E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FE9BD1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5083AB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7C1D8D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2A7D5A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877F80C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C750F3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93578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05297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4912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12D4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01F74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01F645A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73A00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E105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754D80F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CF168C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44C7B8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52B7B2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69E26A20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598F7C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73F5A90A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E44E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767F1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F5F35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8518C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13C79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DD77B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46DC2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7DBC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37D3A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C0D1B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3A3DF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67D01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A71EB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52C8F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262CCA2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1351413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5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5"/>
    </w:p>
    <w:p w14:paraId="2F3E9C37" w14:textId="77777777" w:rsidR="00380DFC" w:rsidRDefault="00380DFC" w:rsidP="00C60DB3">
      <w:pPr>
        <w:rPr>
          <w:sz w:val="20"/>
          <w:szCs w:val="20"/>
        </w:rPr>
      </w:pPr>
    </w:p>
    <w:p w14:paraId="0FFBB24A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6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6"/>
    </w:p>
    <w:p w14:paraId="45F37F39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A814E50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9648C58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1168CF42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7CE3CECB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5B20ECE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5DA6239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49B0FBA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7A1FD4EC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3AEEBAF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8796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A6C27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7F07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5B22A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4C6E8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9FEE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F58C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1E283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F966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DB300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E3A8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A76F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68DA7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3492F02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142D5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1B16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382E8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5F116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2C1E2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8E51D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E615B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DD112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E82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CEA9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44F9F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36E2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AAC3A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AE6BBB7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32384EF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53AC6B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2853A339" w14:textId="77777777" w:rsidTr="00A935B1">
        <w:trPr>
          <w:cantSplit/>
        </w:trPr>
        <w:tc>
          <w:tcPr>
            <w:tcW w:w="4569" w:type="dxa"/>
          </w:tcPr>
          <w:p w14:paraId="70BC35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679BA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CC6F9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E2377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77C0B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29856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EF6E2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6093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13C31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30477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3248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0D2C1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61079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6DA76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BB7841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3010F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C37DA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B811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D09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F17C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383F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E8D75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99BC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ED1E6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B326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CBD23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4BF08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574A8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D1FA1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73821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234E4C37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A991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22FD4944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EADE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23B2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3D5196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3C0E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0C24F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F400D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CFEB8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8C5EB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1A21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82B8A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F2EA9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1D4E9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5C93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9E17A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9F07E02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A1EF76E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21071599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27D451D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7"/>
    </w:p>
    <w:p w14:paraId="17558FD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323C8CE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487BC495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F3158A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F0D5F32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EDB46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3D1F0C4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B27C06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29794A10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F0A067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EA6BC19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D8B063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3741553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2D1B0D7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1E1982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95FF68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417F30B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1762C1C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42B0EB1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371471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4E45289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75D3A51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53724B9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CB861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E1D8F91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63F29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3022953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39C38DA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9BDA18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6F196FF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DEA0D3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0A85D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C9FED62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0AE9E39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9CD499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8CD3A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4C5B7E2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0E6281E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41F12D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23000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FB8EE4B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02C25A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8AE501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444287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49A5E08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7D77461B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163EE2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1D162F45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3C96A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F9324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09BF4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FBF49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E216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778C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6884B3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B7A94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4E527D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3614E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CDE6A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720300C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8E02F3A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B80891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4D17A945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1FC59037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8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8"/>
    </w:p>
    <w:p w14:paraId="793A40C7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4AD41857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39" w:name="_Toc436739415"/>
      <w:bookmarkStart w:id="40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39"/>
      <w:bookmarkEnd w:id="40"/>
    </w:p>
    <w:p w14:paraId="45B699CC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1CF8A9CA" w14:textId="77777777" w:rsidTr="009E1A12">
        <w:tc>
          <w:tcPr>
            <w:tcW w:w="9634" w:type="dxa"/>
            <w:shd w:val="clear" w:color="auto" w:fill="E6E6E6"/>
          </w:tcPr>
          <w:p w14:paraId="0936F8EF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61E3821" w14:textId="77777777" w:rsidTr="00352ADE">
        <w:trPr>
          <w:trHeight w:val="552"/>
        </w:trPr>
        <w:tc>
          <w:tcPr>
            <w:tcW w:w="9634" w:type="dxa"/>
          </w:tcPr>
          <w:p w14:paraId="0A96705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486192A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243D5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6652F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8A3F7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B0F79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1658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5F7C5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318DB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71762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73355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77570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669F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058B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2C740F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142C1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ECE2A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BECD4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D6A6C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AC966A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B7300D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F3DD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776BDC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5AB0F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43C661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5C1481" w14:textId="77777777" w:rsidR="0075319C" w:rsidRDefault="0075319C" w:rsidP="0075319C"/>
    <w:p w14:paraId="278B782D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1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1"/>
    </w:p>
    <w:p w14:paraId="2C8E0BA0" w14:textId="77777777" w:rsidR="00142A5D" w:rsidRPr="00142A5D" w:rsidRDefault="00142A5D" w:rsidP="00142A5D"/>
    <w:p w14:paraId="6060B23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78A1F7E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7612472C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8B0C9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3269D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3013B821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4151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DB8E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F0B953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83F4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C4FEDD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43EA7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DC45593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E5234EE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F8B87A7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E5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B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23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FDBF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66B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A906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0FF9BB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C557D1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1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A63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09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B40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AC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0F5FC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C47C61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A881C4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B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1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4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D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381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AF4A88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EE4766B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4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0D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AD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C2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75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7B05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B80A55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F1783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9CB81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FC88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C283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FFC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3ED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C539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001FED8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531B3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AC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2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C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59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9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9E9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96C9CA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9A93E3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4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8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EC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F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48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1210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F8809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6C2726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5E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6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E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DE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12B5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694452" w14:textId="77777777" w:rsidR="00484618" w:rsidRDefault="00484618" w:rsidP="00484618">
      <w:r>
        <w:br w:type="page"/>
      </w:r>
    </w:p>
    <w:p w14:paraId="736ECB1D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C7302C1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2" w:name="_Toc436739416"/>
      <w:bookmarkStart w:id="43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2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3"/>
      <w:r w:rsidRPr="00A56478">
        <w:rPr>
          <w:sz w:val="20"/>
          <w:szCs w:val="20"/>
          <w:lang w:val="pl-PL"/>
        </w:rPr>
        <w:t xml:space="preserve"> </w:t>
      </w:r>
    </w:p>
    <w:p w14:paraId="633DA39E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4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4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74A8DA7B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BAC7D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6E90EB4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9EE5C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E1B4D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77E2B89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D0BD6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FE904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61F0C8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6D5473B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E7BDA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64643DE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0384E37B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D286AA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315A02E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790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57A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DA1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CF9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BB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C21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FA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023E4D4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2EDD4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B691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A7E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2E4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AFB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BA7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A5B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79ECAB1B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876A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5D1C9E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C77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419E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FF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6FA9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33F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6392E48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133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5CC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DFD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D34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6A1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95C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A7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A58B08F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5649C4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35B4FDB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7A14F3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826E3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25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674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EE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6B8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932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60AB32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76E27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DB19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3EE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E2CE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DB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316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CFE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640A4F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88BDC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E4915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BCF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5AA4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D37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36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D2F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05A93DA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59F2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6711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00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FEB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45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384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41D6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14FD974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AE2653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1A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2F96CE07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56145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990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415C42A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6AC1A0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04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16169F2F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1367B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6C8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CE598A0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EEC298C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D2811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6C96C40D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2BFD314A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7502BF64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5754FF3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088D10F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1BC8CD4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7798FA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3463AE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E0FCE4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528905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5F8EFC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B58B242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4BB67AB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84CEDC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5" w:name="_Toc454435595"/>
      <w:r>
        <w:rPr>
          <w:sz w:val="20"/>
          <w:szCs w:val="20"/>
          <w:lang w:val="pl-PL"/>
        </w:rPr>
        <w:t>Wskazanie planowanych do utworzenia miejsc pracy.</w:t>
      </w:r>
      <w:bookmarkEnd w:id="45"/>
    </w:p>
    <w:p w14:paraId="16008931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5DB9D6C7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9BEA4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sz w:val="20"/>
                <w:szCs w:val="20"/>
              </w:rPr>
              <w:t>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77897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F5A07AD" w14:textId="77777777"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B5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81F7296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17B3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0CE89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504AA4" w14:textId="77777777"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4C7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2C4728C9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BC526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14:paraId="421CBC58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F462A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79DDB5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03B73AC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15E54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422CD47A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14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FA2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EDF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419F9100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2B8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B4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03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602983C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7B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639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1D5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7C96FDA6" w14:textId="77777777" w:rsidR="00BD6857" w:rsidRDefault="00BD6857" w:rsidP="008332B0"/>
    <w:p w14:paraId="478DD0ED" w14:textId="77777777" w:rsidR="00BD6857" w:rsidRDefault="00BD6857" w:rsidP="008332B0"/>
    <w:p w14:paraId="2694E53F" w14:textId="77777777" w:rsidR="00BD6857" w:rsidRDefault="00BD6857" w:rsidP="008332B0"/>
    <w:p w14:paraId="392B70DD" w14:textId="77777777" w:rsidR="00BD6857" w:rsidRDefault="00BD6857" w:rsidP="008332B0"/>
    <w:p w14:paraId="529592FE" w14:textId="77777777" w:rsidR="00BD6857" w:rsidRDefault="00BD6857" w:rsidP="008332B0"/>
    <w:p w14:paraId="4F3509C4" w14:textId="77777777" w:rsidR="00BD6857" w:rsidRDefault="00BD6857" w:rsidP="008332B0"/>
    <w:p w14:paraId="40C488D5" w14:textId="77777777" w:rsidR="00BD6857" w:rsidRDefault="00BD6857" w:rsidP="008332B0"/>
    <w:p w14:paraId="4EC22B0B" w14:textId="77777777" w:rsidR="00BD6857" w:rsidRDefault="00BD6857" w:rsidP="008332B0"/>
    <w:p w14:paraId="09FA32C5" w14:textId="77777777" w:rsidR="00BD6857" w:rsidRDefault="00BD6857" w:rsidP="008332B0"/>
    <w:p w14:paraId="5E7A6703" w14:textId="77777777" w:rsidR="00BD6857" w:rsidRDefault="00BD6857" w:rsidP="008332B0"/>
    <w:p w14:paraId="18CEC7D1" w14:textId="77777777" w:rsidR="00BD6857" w:rsidRDefault="00BD6857" w:rsidP="008332B0"/>
    <w:p w14:paraId="4FD45BB7" w14:textId="77777777" w:rsidR="00BD6857" w:rsidRDefault="00BD6857" w:rsidP="008332B0"/>
    <w:p w14:paraId="20CF5D90" w14:textId="77777777" w:rsidR="00BD6857" w:rsidRDefault="00BD6857" w:rsidP="008332B0"/>
    <w:p w14:paraId="4E452E3C" w14:textId="77777777" w:rsidR="00BD6857" w:rsidRDefault="00BD6857" w:rsidP="008332B0"/>
    <w:p w14:paraId="4F0B943B" w14:textId="77777777" w:rsidR="00BD6857" w:rsidRDefault="00BD6857" w:rsidP="008332B0"/>
    <w:p w14:paraId="0A426C82" w14:textId="77777777" w:rsidR="00BD6857" w:rsidRDefault="00BD6857" w:rsidP="008332B0"/>
    <w:p w14:paraId="31497F3C" w14:textId="77777777" w:rsidR="00BD6857" w:rsidRDefault="00BD6857" w:rsidP="008332B0"/>
    <w:p w14:paraId="6BA2E9A0" w14:textId="77777777" w:rsidR="00BD6857" w:rsidRDefault="00BD6857" w:rsidP="008332B0"/>
    <w:p w14:paraId="63E98E3E" w14:textId="77777777" w:rsidR="00BD6857" w:rsidRDefault="00BD6857" w:rsidP="008332B0"/>
    <w:p w14:paraId="1202C8C0" w14:textId="77777777" w:rsidR="00BD6857" w:rsidRDefault="00BD6857" w:rsidP="008332B0"/>
    <w:p w14:paraId="0FDC3AA1" w14:textId="77777777" w:rsidR="00BD6857" w:rsidRDefault="00BD6857" w:rsidP="008332B0"/>
    <w:p w14:paraId="0EC1F3E7" w14:textId="77777777" w:rsidR="00BD6857" w:rsidRDefault="00BD6857" w:rsidP="008332B0"/>
    <w:p w14:paraId="41B6AE59" w14:textId="77777777" w:rsidR="00BD6857" w:rsidRDefault="00BD6857" w:rsidP="008332B0"/>
    <w:p w14:paraId="184B6679" w14:textId="77777777" w:rsidR="00BD6857" w:rsidRDefault="00BD6857" w:rsidP="008332B0"/>
    <w:p w14:paraId="1FA6F724" w14:textId="77777777" w:rsidR="00BD6857" w:rsidRDefault="00BD6857" w:rsidP="008332B0"/>
    <w:p w14:paraId="6363E8FB" w14:textId="77777777" w:rsidR="00BD6857" w:rsidRDefault="00BD6857" w:rsidP="008332B0"/>
    <w:p w14:paraId="0AEDDB46" w14:textId="77777777" w:rsidR="00BD6857" w:rsidRDefault="00BD6857" w:rsidP="00BD6857">
      <w:pPr>
        <w:pBdr>
          <w:top w:val="single" w:sz="4" w:space="1" w:color="auto"/>
        </w:pBdr>
      </w:pPr>
    </w:p>
    <w:p w14:paraId="6201CA18" w14:textId="77777777" w:rsidR="00BD6857" w:rsidRPr="00EB0C64" w:rsidRDefault="00BD6857" w:rsidP="00BD6857">
      <w:pPr>
        <w:pStyle w:val="Tekstprzypisudolnego"/>
        <w:pBdr>
          <w:top w:val="single" w:sz="4" w:space="1" w:color="auto"/>
        </w:pBdr>
        <w:jc w:val="both"/>
        <w:rPr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  <w:p w14:paraId="79B2E75D" w14:textId="77777777" w:rsidR="00BD6857" w:rsidRPr="00F9516A" w:rsidRDefault="00BD6857" w:rsidP="00BD6857">
      <w:pPr>
        <w:pStyle w:val="Tekstprzypisudolnego"/>
        <w:rPr>
          <w:lang w:val="pl-PL"/>
        </w:rPr>
      </w:pPr>
    </w:p>
    <w:p w14:paraId="5F62C329" w14:textId="77777777" w:rsidR="008332B0" w:rsidRDefault="008332B0" w:rsidP="008332B0">
      <w:r>
        <w:br w:type="page"/>
      </w:r>
    </w:p>
    <w:p w14:paraId="6AE5D6C8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E6D9D29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1E32F3F4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6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6"/>
    </w:p>
    <w:p w14:paraId="23C5AB1D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7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7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2BC51AF7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1423858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14788CB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6FBC29C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09B2E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D60F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5E3FD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21911466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43A83E1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2863A3D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11916FFC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81DA36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79CFDE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5CC5F1F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E0899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B3F2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783423E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47128BF2" w14:textId="77777777" w:rsidTr="009E1A12">
        <w:trPr>
          <w:cantSplit/>
          <w:trHeight w:val="35"/>
        </w:trPr>
        <w:tc>
          <w:tcPr>
            <w:tcW w:w="2636" w:type="dxa"/>
          </w:tcPr>
          <w:p w14:paraId="55C858A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E097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CD074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959F8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16B18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FA5D71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83A1272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E2634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084A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29D6F57" w14:textId="77777777" w:rsidTr="009E1A12">
        <w:trPr>
          <w:cantSplit/>
        </w:trPr>
        <w:tc>
          <w:tcPr>
            <w:tcW w:w="2636" w:type="dxa"/>
          </w:tcPr>
          <w:p w14:paraId="2D8F967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8BF4A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55E9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7AC26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81242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B54456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AF86A6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71691F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E9779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9234E14" w14:textId="77777777" w:rsidTr="009E1A12">
        <w:trPr>
          <w:cantSplit/>
        </w:trPr>
        <w:tc>
          <w:tcPr>
            <w:tcW w:w="2636" w:type="dxa"/>
          </w:tcPr>
          <w:p w14:paraId="5CC518C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4384D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0A9A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7A4B8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B079A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937959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472BC3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AB553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F0BA2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52AEB277" w14:textId="77777777" w:rsidTr="009E1A12">
        <w:trPr>
          <w:cantSplit/>
        </w:trPr>
        <w:tc>
          <w:tcPr>
            <w:tcW w:w="2636" w:type="dxa"/>
          </w:tcPr>
          <w:p w14:paraId="4A77272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3E3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C9FA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609A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9DC73A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94CB0E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E2C0182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2C5C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A05D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72B4231E" w14:textId="77777777" w:rsidTr="009E1A12">
        <w:trPr>
          <w:cantSplit/>
          <w:trHeight w:val="205"/>
        </w:trPr>
        <w:tc>
          <w:tcPr>
            <w:tcW w:w="2636" w:type="dxa"/>
          </w:tcPr>
          <w:p w14:paraId="13016343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9C7A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C072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2AA48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F6AE9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942DF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0B3700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DCE76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A70D4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6C87EE9D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03B4320F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F11C2D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6D2C310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92190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7D23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3A7DD7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92B5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0E9D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6FEE8ABB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35D9F37F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14:paraId="055F2FB9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2FB684DB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08138554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4A99966E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2D4D1003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006C021C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12CE4E4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19C64D1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559F20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17876FB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6789499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D9AF5E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296217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A50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24989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FEC96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81212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E1998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CAB68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C8B8D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674C7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EC8A6F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1D5531D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2FE249A4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172FE4B5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8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8"/>
    </w:p>
    <w:p w14:paraId="2365BC36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36243A96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22FE6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493CA999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85087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6222F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1E3A486E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97841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9873CB7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4310FEB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1FAE1E5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33CC2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A0B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855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131C5E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D826D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B9A9C0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E943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7E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30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CA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5E52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C91FFB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14695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DB4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8A0D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E201F2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58892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9D151B2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74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58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BD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CDF1E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C586C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09E173E5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0BB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25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C3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CD2D9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5BE15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BA73AE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7DA21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A0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B45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EB80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DF9223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BC40D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D049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9F0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09EA4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107A95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8B5FC3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A1574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EA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3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A18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BA3CA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86052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A3F4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4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1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D937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39E35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197810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09225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B4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5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E6A39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51F01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FE432E2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DF28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6E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C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4DAC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CE6A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03C431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0DDF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31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3E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C529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C824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854C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6209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84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1C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D04A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B4C1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B27BD4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96B8D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3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4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02D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EFD6C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BEBBD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5960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A465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A4F4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9A11E0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508EE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EE94A2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0D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5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A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1002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8DE9A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77DE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F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223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0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D9FE9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707E2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1701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AE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5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D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29E54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A4E2F8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F855281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80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118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11A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B320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E1BF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8AC1A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C7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055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0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AE27F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40D0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D341E3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4A5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953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298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EEC668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271A9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4343EBB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4DB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85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11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E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B478EF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44E197A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42E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28B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DD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126E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B9E55C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78D51DE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3410CD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3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90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74EF9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01819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116493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A6C2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22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4B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7A84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60FD2A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2320C7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C4AD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7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11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F03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AA029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77DBAAF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14C7C9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75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63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12CD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031D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1180EF1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FB24D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28E0732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44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83A298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A58BF3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9AC203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B5D587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717AFA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2BBC05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7CE956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B47964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45CB1D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31EE6E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8D4AC4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E7A1E0A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DDF417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5ADE300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3AEA564F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FDF056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AF9F2B4" w14:textId="77777777" w:rsidR="00DB212F" w:rsidRDefault="00DB212F" w:rsidP="00DB212F">
      <w:pPr>
        <w:rPr>
          <w:b/>
          <w:sz w:val="20"/>
          <w:szCs w:val="20"/>
        </w:rPr>
      </w:pPr>
    </w:p>
    <w:p w14:paraId="31E0A69A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49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49"/>
    </w:p>
    <w:p w14:paraId="1264392A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5CB38AE9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1C43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01688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013776E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45D98AE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1C45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6E97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F7779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79CA6ED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E4E9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D270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A21F47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3ABA31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B7AF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CFC770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0AFEA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ED830B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D109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C5F041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C27B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E52A4EF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6E9EA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C87F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E1519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04C0A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0F2E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C2D5DB3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E670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142BD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5E3F52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540F5F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9F1C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0E187F2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705FE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91C5D3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30CC3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B172D8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A5BD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EE2247A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FDAC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02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24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AC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7E1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A7094D2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49E3A4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2EAD7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C1180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C48D8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74A7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7A63AAED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09EABE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7F6C8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73CB2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45ECB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96F5E2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58442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A13F6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10A559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4836A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0905A5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CE698E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C44B348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ECF44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64E9E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86E9BD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65D34D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FE1C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3C9F97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629EA8E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7BC24DE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68347D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0B204F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75D36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795E9E0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FC33706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22D2D9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FF975D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DE16B2E" w14:textId="77777777" w:rsidR="00BA05FF" w:rsidRPr="007918FB" w:rsidRDefault="00BA05FF" w:rsidP="00BA05FF">
      <w:pPr>
        <w:rPr>
          <w:sz w:val="20"/>
          <w:szCs w:val="20"/>
        </w:rPr>
      </w:pPr>
    </w:p>
    <w:p w14:paraId="0BD98846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600"/>
      <w:r>
        <w:rPr>
          <w:sz w:val="20"/>
          <w:szCs w:val="20"/>
          <w:lang w:val="pl-PL"/>
        </w:rPr>
        <w:t>Wskaźnik rentowności sprzedaży</w:t>
      </w:r>
      <w:bookmarkEnd w:id="50"/>
    </w:p>
    <w:p w14:paraId="334DA0A0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417"/>
      </w:tblGrid>
      <w:tr w:rsidR="00CC7558" w:rsidRPr="00A90797" w14:paraId="50CBE384" w14:textId="7777777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A2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DC4" w14:textId="77777777"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14:paraId="3112BD04" w14:textId="77777777"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31D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F26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84C6D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60D83C81" w14:textId="7777777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382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02E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99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C8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E8746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29CB6324" w14:textId="7777777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03EB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D28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8C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A0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BE20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AA716D2" w14:textId="77777777" w:rsidR="00446641" w:rsidRPr="007918FB" w:rsidRDefault="00446641" w:rsidP="00DB212F">
      <w:pPr>
        <w:rPr>
          <w:sz w:val="20"/>
          <w:szCs w:val="20"/>
        </w:rPr>
      </w:pPr>
    </w:p>
    <w:p w14:paraId="77235FB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1BB8D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98EBCF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3F5082E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A47B7A3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C5CA37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8F8998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4267C7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82232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28B1F94" w14:textId="77777777" w:rsidR="00ED0282" w:rsidRDefault="00ED0282" w:rsidP="00BA05FF">
      <w:pPr>
        <w:rPr>
          <w:color w:val="000000"/>
          <w:sz w:val="20"/>
          <w:szCs w:val="20"/>
        </w:rPr>
      </w:pPr>
    </w:p>
    <w:p w14:paraId="3E474223" w14:textId="77777777" w:rsidR="00ED0282" w:rsidRDefault="00ED0282" w:rsidP="00BA05FF">
      <w:pPr>
        <w:rPr>
          <w:b/>
          <w:sz w:val="20"/>
          <w:szCs w:val="20"/>
        </w:rPr>
      </w:pPr>
    </w:p>
    <w:p w14:paraId="4EC11C98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4D65A6B3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D1ED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61B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38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521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6FE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3CC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08C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D88C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7B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1BA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DCC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37E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8E4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F877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AEB490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1CF29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84F903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1CCD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54A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4D1F2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1DD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5E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F58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1D1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44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14AF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C4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91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30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22D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9A6D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4EF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15F1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70330D80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0D73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C84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001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443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37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D5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0E3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C88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7E7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B8F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236A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61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4A37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5420B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79BF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829C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5699B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020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C79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23B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C8D09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4C6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568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8231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7B261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F87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93B4937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9D5A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F56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6D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94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2F0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A93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40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1DCF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718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28E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26D8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DD8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1CB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BCF6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FA4E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6755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000CE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D224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674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54F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8E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767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A2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0C7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FC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DC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55FDD3D2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4BB9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0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B8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1F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98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5F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83BC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863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C90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4F4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DA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1C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CE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E5821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C709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923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3B3A0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B02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89B13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A43D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96A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13A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4D41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822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A99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533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71303203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408B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F1DC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58E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70B6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DF6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231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24C9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4C1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2002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BB4A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F1D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14A1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081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0DC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0962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4E403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2988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375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7CC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01B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6AE3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700D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76E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3DD8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7454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8E96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F6BD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8D2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F997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E86B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5F05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1074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EF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26DAF4B0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A0F6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F195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2B06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664001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21F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75DB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1C2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E52C9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74A0F02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9CD9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08E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40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5CC3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976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404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D94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71C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ACBA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1A9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BD1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EC7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52610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FA7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2B27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74AC2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C83B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51A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B4B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6889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4F2EA541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569C" w14:textId="77777777" w:rsidR="006243B6" w:rsidRDefault="006243B6">
      <w:r>
        <w:separator/>
      </w:r>
    </w:p>
  </w:endnote>
  <w:endnote w:type="continuationSeparator" w:id="0">
    <w:p w14:paraId="6A94410F" w14:textId="77777777" w:rsidR="006243B6" w:rsidRDefault="0062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5070D3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8DE86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1A559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518F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937537" w14:textId="77777777" w:rsidR="00B25C4B" w:rsidRPr="00DD57DC" w:rsidRDefault="00B25C4B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F458C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C60D5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FBA5F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BC8D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7FE1252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4C66489F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0D9656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D55AE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DCD86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FCE2F1" w14:textId="77777777" w:rsidR="00B25C4B" w:rsidRPr="00DD57DC" w:rsidRDefault="00B25C4B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61151E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E6955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</w:t>
          </w:r>
          <w:r w:rsidR="00CB5987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FB7BB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C5671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1809FC6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74889560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68D27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DFD4F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CBABB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D77FA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1E6800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3F9D0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77F407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D98C4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CAE516" w14:textId="77777777" w:rsidR="00B25C4B" w:rsidRPr="00DD57DC" w:rsidRDefault="00B25C4B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CE6FCA1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03373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6A8ED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61DE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476816B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315976CA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6810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81C10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6828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02EFAC0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B619ED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1FCD3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115F06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77360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184DB7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EDC2FE6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177DF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4775F9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8588C1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2677F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17D5994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3CE6B7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6BBE5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72E55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866A5CA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FE0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774CBC91" w14:textId="77777777" w:rsidR="00B25C4B" w:rsidRPr="0020168D" w:rsidRDefault="00B25C4B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CC819A4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CD297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BD36B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E9CF7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38C582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B3E7F3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3A7B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56D1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962CB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7A40C5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09092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C6E83A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C7BF8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0A87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4B03DA3" w14:textId="77777777" w:rsidR="00B25C4B" w:rsidRPr="00DD57DC" w:rsidRDefault="00B25C4B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7CF7" w14:textId="77777777" w:rsidR="00B25C4B" w:rsidRDefault="00B2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B0FF51C" w14:textId="77777777" w:rsidR="00B25C4B" w:rsidRPr="001D5E62" w:rsidRDefault="00B25C4B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8D52AB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999BE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FF802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E3523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4D3C309" w14:textId="77777777" w:rsidR="00B25C4B" w:rsidRPr="00DD57DC" w:rsidRDefault="00B25C4B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00303C44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4F0523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850F52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A97D1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84AD11" w14:textId="77777777" w:rsidR="00B25C4B" w:rsidRPr="00DD57DC" w:rsidRDefault="00B25C4B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917F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2A55775" w14:textId="77777777" w:rsidR="00B25C4B" w:rsidRPr="00457FEB" w:rsidRDefault="00B25C4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63C157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27B2A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FE48A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36E6AC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0FA2C4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38CCB1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FBF7E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6236F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E306E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5754BE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3D77" w14:textId="77777777" w:rsidR="006243B6" w:rsidRDefault="006243B6">
      <w:r>
        <w:separator/>
      </w:r>
    </w:p>
  </w:footnote>
  <w:footnote w:type="continuationSeparator" w:id="0">
    <w:p w14:paraId="338D7050" w14:textId="77777777" w:rsidR="006243B6" w:rsidRDefault="006243B6">
      <w:r>
        <w:continuationSeparator/>
      </w:r>
    </w:p>
  </w:footnote>
  <w:footnote w:id="1">
    <w:p w14:paraId="5AE368A3" w14:textId="77777777" w:rsidR="00B25C4B" w:rsidRPr="005171AE" w:rsidRDefault="00B25C4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61320DDA" w14:textId="77777777" w:rsidR="00B25C4B" w:rsidRPr="00B378CE" w:rsidRDefault="00B25C4B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A1F1" w14:textId="77777777" w:rsidR="00B25C4B" w:rsidRDefault="00B25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6E95" w14:textId="77777777" w:rsidR="00B25C4B" w:rsidRPr="00726839" w:rsidRDefault="00B25C4B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4D8A" w14:textId="77777777" w:rsidR="00B25C4B" w:rsidRPr="00726839" w:rsidRDefault="00B25C4B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BAE0" w14:textId="77777777" w:rsidR="00B25C4B" w:rsidRDefault="00B25C4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F281" w14:textId="77777777" w:rsidR="00B25C4B" w:rsidRPr="00726839" w:rsidRDefault="00B25C4B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E030" w14:textId="77777777" w:rsidR="00B25C4B" w:rsidRPr="00726839" w:rsidRDefault="00B25C4B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43B6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3AFD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47F69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C0064B"/>
    <w:rsid w:val="00C04D37"/>
    <w:rsid w:val="00C053C5"/>
    <w:rsid w:val="00C07435"/>
    <w:rsid w:val="00C07CFB"/>
    <w:rsid w:val="00C10427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3890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97A74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13B3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F73A1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F97E-1FCE-48C7-8112-2CEC0A7F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3016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21072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user</cp:lastModifiedBy>
  <cp:revision>2</cp:revision>
  <cp:lastPrinted>2021-06-24T10:29:00Z</cp:lastPrinted>
  <dcterms:created xsi:type="dcterms:W3CDTF">2022-01-28T10:09:00Z</dcterms:created>
  <dcterms:modified xsi:type="dcterms:W3CDTF">2022-01-28T10:09:00Z</dcterms:modified>
</cp:coreProperties>
</file>